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E4" w:rsidRDefault="000869E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-1048237</wp:posOffset>
            </wp:positionH>
            <wp:positionV relativeFrom="paragraph">
              <wp:posOffset>-645662</wp:posOffset>
            </wp:positionV>
            <wp:extent cx="7495953" cy="10590028"/>
            <wp:effectExtent l="19050" t="0" r="0" b="0"/>
            <wp:wrapNone/>
            <wp:docPr id="1" name="Рисунок 1" descr="C:\Users\Asus\Pictures\2019-04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9-04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89" cy="1058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FD4" w:rsidTr="00F12FD4">
        <w:tc>
          <w:tcPr>
            <w:tcW w:w="4785" w:type="dxa"/>
          </w:tcPr>
          <w:p w:rsidR="001E404F" w:rsidRDefault="00C05934" w:rsidP="00F12F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СОГЛАСОВАНО</w:t>
            </w:r>
            <w:r w:rsidR="00F12FD4" w:rsidRPr="00AF46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1E40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Педагогически</w:t>
            </w:r>
            <w:r w:rsidR="00F12F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 сов</w:t>
            </w:r>
            <w:r w:rsidR="001E40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етом МБДОУ </w:t>
            </w:r>
          </w:p>
          <w:p w:rsidR="001E404F" w:rsidRDefault="001E404F" w:rsidP="00F12F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детский сад № 9 «Березка»</w:t>
            </w:r>
          </w:p>
          <w:p w:rsidR="00F12FD4" w:rsidRPr="00F12FD4" w:rsidRDefault="001E404F" w:rsidP="00F12F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Решение от «___»_____201  </w:t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</w:t>
            </w:r>
            <w:r w:rsidR="00F12FD4" w:rsidRPr="00AF46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F12F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№ ___ </w:t>
            </w:r>
          </w:p>
        </w:tc>
        <w:tc>
          <w:tcPr>
            <w:tcW w:w="4786" w:type="dxa"/>
          </w:tcPr>
          <w:p w:rsidR="00F12FD4" w:rsidRDefault="00F12FD4" w:rsidP="00F12F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УТВЕРЖДАЮ</w:t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заведующая МБДОУ детский сад</w:t>
            </w:r>
          </w:p>
          <w:p w:rsidR="00F12FD4" w:rsidRDefault="00F12FD4" w:rsidP="00F12FD4"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№ 9 «Березка»</w:t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 /___________________/</w:t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Приказ № ___ от «___»_____201  </w:t>
            </w:r>
            <w:r w:rsidRPr="00AF46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Pr="00F12FD4" w:rsidRDefault="00F12FD4" w:rsidP="00692D9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2FD4"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</w:p>
    <w:p w:rsidR="00765483" w:rsidRPr="00F12FD4" w:rsidRDefault="000F5294" w:rsidP="00692D9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ПРОВЕДЕНИИ САМООБСЛЕДОВАНИЯ</w:t>
      </w: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D4" w:rsidRDefault="001E404F" w:rsidP="001E40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Березовский </w:t>
      </w:r>
    </w:p>
    <w:p w:rsidR="0098498A" w:rsidRPr="000F5294" w:rsidRDefault="0098498A" w:rsidP="000F5294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9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0F5294" w:rsidRDefault="000F5294" w:rsidP="000F5294">
      <w:pPr>
        <w:pStyle w:val="5"/>
        <w:spacing w:line="360" w:lineRule="auto"/>
        <w:jc w:val="both"/>
        <w:rPr>
          <w:sz w:val="28"/>
          <w:szCs w:val="28"/>
        </w:rPr>
      </w:pPr>
    </w:p>
    <w:p w:rsidR="0098498A" w:rsidRPr="000F5294" w:rsidRDefault="0098498A" w:rsidP="000F5294">
      <w:pPr>
        <w:pStyle w:val="5"/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1.1.Настоящее Положение о порядке подготовки и организации проведения самообследования  (далее Положение) устанавливает порядок проведения самообследования   муниципального бюджетного дошкольного образовательного   учреждения детского сада № 9  «Берёзка» комбинированного вида  (далее ДОУ). </w:t>
      </w:r>
    </w:p>
    <w:p w:rsidR="0098498A" w:rsidRPr="000F5294" w:rsidRDefault="0098498A" w:rsidP="000F5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действующими правовыми и нормативными документами в системе образования: </w:t>
      </w:r>
    </w:p>
    <w:p w:rsidR="0098498A" w:rsidRPr="000F5294" w:rsidRDefault="0098498A" w:rsidP="000F5294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во исполнение пункта 3 части 2 статьи 29 Федерального закона Российской Федерации «Об образовании в Российской Федерации» от 29 декабря 2012 года N 273-ФЗ, </w:t>
      </w:r>
    </w:p>
    <w:p w:rsidR="0098498A" w:rsidRPr="000F5294" w:rsidRDefault="0098498A" w:rsidP="000F5294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приказа Министерства образования и науки Российской Федерации от 14 июня 2013 года № 462 «Об утверждении порядка проведения само обследования образовательной организацией», </w:t>
      </w:r>
    </w:p>
    <w:p w:rsidR="0098498A" w:rsidRPr="000F5294" w:rsidRDefault="0098498A" w:rsidP="000F5294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приказа Минобрнауки России от 14 декабря 2017 года № 1218 «О внесении изменений в Порядок проведения само обследования образовательной организации, утвержденный приказом Министерства образования и науки Российской Федерации от 14 июня 2013 года        № 2462», </w:t>
      </w:r>
    </w:p>
    <w:p w:rsidR="0098498A" w:rsidRPr="000F5294" w:rsidRDefault="0098498A" w:rsidP="000F5294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приказа Минобрнауки России от 10 декабря 2013 года № 1324 «Об утверждении показателей деятельности образовательной организации, подлежащей само обследованию», </w:t>
      </w:r>
    </w:p>
    <w:p w:rsidR="0098498A" w:rsidRPr="000F5294" w:rsidRDefault="0098498A" w:rsidP="000F5294">
      <w:pPr>
        <w:pStyle w:val="Default"/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>1.3. Настоящее Положение устанавливает правила проведения Самообследования (самооценки) образовательной деятельности ДОУ и действительно до внесения в него существенных изменений.</w:t>
      </w:r>
    </w:p>
    <w:p w:rsidR="0098498A" w:rsidRPr="000F5294" w:rsidRDefault="0098498A" w:rsidP="000F5294">
      <w:pPr>
        <w:pStyle w:val="Default"/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1.4. Самообследование </w:t>
      </w:r>
      <w:r w:rsidRPr="000F5294">
        <w:rPr>
          <w:iCs/>
          <w:sz w:val="28"/>
          <w:szCs w:val="28"/>
        </w:rPr>
        <w:t xml:space="preserve">– </w:t>
      </w:r>
      <w:r w:rsidRPr="000F5294">
        <w:rPr>
          <w:sz w:val="28"/>
          <w:szCs w:val="28"/>
        </w:rPr>
        <w:t>процедура оценивания (самооценивания) образовательной деятельности ДОУ в соответствии с ФГОС,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98498A" w:rsidRPr="000F5294" w:rsidRDefault="0098498A" w:rsidP="000F52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5294">
        <w:rPr>
          <w:sz w:val="28"/>
          <w:szCs w:val="28"/>
        </w:rPr>
        <w:lastRenderedPageBreak/>
        <w:t xml:space="preserve"> </w:t>
      </w:r>
    </w:p>
    <w:p w:rsidR="0098498A" w:rsidRPr="000F5294" w:rsidRDefault="00E51340" w:rsidP="000F529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 проведения с</w:t>
      </w:r>
      <w:r w:rsidR="0098498A" w:rsidRPr="000F5294">
        <w:rPr>
          <w:b/>
          <w:bCs/>
          <w:sz w:val="28"/>
          <w:szCs w:val="28"/>
        </w:rPr>
        <w:t>амообследования.</w:t>
      </w:r>
    </w:p>
    <w:p w:rsidR="00E51340" w:rsidRDefault="00E51340" w:rsidP="000F5294">
      <w:pPr>
        <w:pStyle w:val="Default"/>
        <w:spacing w:line="360" w:lineRule="auto"/>
        <w:jc w:val="both"/>
        <w:rPr>
          <w:sz w:val="28"/>
          <w:szCs w:val="28"/>
        </w:rPr>
      </w:pPr>
    </w:p>
    <w:p w:rsidR="0098498A" w:rsidRPr="000F5294" w:rsidRDefault="0098498A" w:rsidP="000F5294">
      <w:pPr>
        <w:pStyle w:val="Default"/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2.1. Обеспечение доступности и открытости информации о деятельности ДОУ </w:t>
      </w:r>
    </w:p>
    <w:p w:rsidR="0098498A" w:rsidRPr="000F5294" w:rsidRDefault="0098498A" w:rsidP="000F5294">
      <w:pPr>
        <w:pStyle w:val="Default"/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2.2. Получение объективной информации о состоянии образовательной деятельности в Учреждении. </w:t>
      </w:r>
    </w:p>
    <w:p w:rsidR="0098498A" w:rsidRPr="000F5294" w:rsidRDefault="0098498A" w:rsidP="000F5294">
      <w:pPr>
        <w:pStyle w:val="Default"/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>2.3. Подготовка отчета о результа</w:t>
      </w:r>
      <w:r w:rsidR="00E51340">
        <w:rPr>
          <w:sz w:val="28"/>
          <w:szCs w:val="28"/>
        </w:rPr>
        <w:t>те с</w:t>
      </w:r>
      <w:r w:rsidRPr="000F5294">
        <w:rPr>
          <w:sz w:val="28"/>
          <w:szCs w:val="28"/>
        </w:rPr>
        <w:t xml:space="preserve">амообследования </w:t>
      </w:r>
    </w:p>
    <w:p w:rsidR="00E51340" w:rsidRDefault="00E51340" w:rsidP="000F529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98498A" w:rsidRPr="000F5294" w:rsidRDefault="0098498A" w:rsidP="00E51340">
      <w:pPr>
        <w:pStyle w:val="Default"/>
        <w:spacing w:line="360" w:lineRule="auto"/>
        <w:jc w:val="center"/>
        <w:rPr>
          <w:sz w:val="28"/>
          <w:szCs w:val="28"/>
        </w:rPr>
      </w:pPr>
      <w:r w:rsidRPr="000F5294">
        <w:rPr>
          <w:b/>
          <w:bCs/>
          <w:sz w:val="28"/>
          <w:szCs w:val="28"/>
        </w:rPr>
        <w:t>3. Этапы, ср</w:t>
      </w:r>
      <w:r w:rsidR="00E51340">
        <w:rPr>
          <w:b/>
          <w:bCs/>
          <w:sz w:val="28"/>
          <w:szCs w:val="28"/>
        </w:rPr>
        <w:t>оки и ответственные проведения с</w:t>
      </w:r>
      <w:r w:rsidRPr="000F5294">
        <w:rPr>
          <w:b/>
          <w:bCs/>
          <w:sz w:val="28"/>
          <w:szCs w:val="28"/>
        </w:rPr>
        <w:t>амообследования.</w:t>
      </w:r>
    </w:p>
    <w:p w:rsidR="00E51340" w:rsidRDefault="00E51340" w:rsidP="000F5294">
      <w:pPr>
        <w:pStyle w:val="Default"/>
        <w:spacing w:line="360" w:lineRule="auto"/>
        <w:jc w:val="both"/>
        <w:rPr>
          <w:sz w:val="28"/>
          <w:szCs w:val="28"/>
        </w:rPr>
      </w:pPr>
    </w:p>
    <w:p w:rsidR="0098498A" w:rsidRPr="000F5294" w:rsidRDefault="0098498A" w:rsidP="000F5294">
      <w:pPr>
        <w:pStyle w:val="Default"/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>3.1. Процедура самообследования включает в себя следующие этапы:</w:t>
      </w:r>
    </w:p>
    <w:p w:rsidR="0098498A" w:rsidRPr="000F5294" w:rsidRDefault="0098498A" w:rsidP="000F529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планирование и </w:t>
      </w:r>
      <w:r w:rsidR="00E51340">
        <w:rPr>
          <w:sz w:val="28"/>
          <w:szCs w:val="28"/>
        </w:rPr>
        <w:t>подготовка работ по проведению с</w:t>
      </w:r>
      <w:r w:rsidRPr="000F5294">
        <w:rPr>
          <w:sz w:val="28"/>
          <w:szCs w:val="28"/>
        </w:rPr>
        <w:t xml:space="preserve">амообследования (январь-февраль текущего года на отчетный период); </w:t>
      </w:r>
    </w:p>
    <w:p w:rsidR="0098498A" w:rsidRPr="000F5294" w:rsidRDefault="0098498A" w:rsidP="000F529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организация и проведение процедуры  </w:t>
      </w:r>
      <w:r w:rsidR="00E51340">
        <w:rPr>
          <w:sz w:val="28"/>
          <w:szCs w:val="28"/>
        </w:rPr>
        <w:t>с</w:t>
      </w:r>
      <w:r w:rsidRPr="000F5294">
        <w:rPr>
          <w:sz w:val="28"/>
          <w:szCs w:val="28"/>
        </w:rPr>
        <w:t xml:space="preserve">амообследования (февраль-март текущего года на отчетный период); </w:t>
      </w:r>
    </w:p>
    <w:p w:rsidR="0098498A" w:rsidRPr="000F5294" w:rsidRDefault="0098498A" w:rsidP="000F529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обобщение полученных результатов и на их основе формирование отчета (март-апрель текущего года на отчетный период); </w:t>
      </w:r>
    </w:p>
    <w:p w:rsidR="0098498A" w:rsidRPr="000F5294" w:rsidRDefault="0098498A" w:rsidP="000F529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рассмотрение отчета </w:t>
      </w:r>
      <w:r w:rsidR="00E51340">
        <w:rPr>
          <w:sz w:val="28"/>
          <w:szCs w:val="28"/>
        </w:rPr>
        <w:t xml:space="preserve">на </w:t>
      </w:r>
      <w:r w:rsidRPr="000F5294">
        <w:rPr>
          <w:sz w:val="28"/>
          <w:szCs w:val="28"/>
        </w:rPr>
        <w:t>Педагогическ</w:t>
      </w:r>
      <w:r w:rsidR="00E51340">
        <w:rPr>
          <w:sz w:val="28"/>
          <w:szCs w:val="28"/>
        </w:rPr>
        <w:t>ом совете или Совете</w:t>
      </w:r>
      <w:r w:rsidRPr="000F5294">
        <w:rPr>
          <w:sz w:val="28"/>
          <w:szCs w:val="28"/>
        </w:rPr>
        <w:t xml:space="preserve"> ДОУ (апрель текущего года на отчетный период). </w:t>
      </w:r>
    </w:p>
    <w:p w:rsidR="0098498A" w:rsidRPr="000F5294" w:rsidRDefault="00E51340" w:rsidP="000F529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Для проведения с</w:t>
      </w:r>
      <w:r w:rsidR="0098498A" w:rsidRPr="000F5294">
        <w:rPr>
          <w:sz w:val="28"/>
          <w:szCs w:val="28"/>
        </w:rPr>
        <w:t xml:space="preserve">амообследования деятельности ДОУ, приказом заведующего ДОУ создается рабочая группа, в которую могут входить представитель от  администрации ДОУ, опытные педагоги, при необходимости представители иных органов и организаций. </w:t>
      </w:r>
    </w:p>
    <w:p w:rsidR="0098498A" w:rsidRPr="000F5294" w:rsidRDefault="00E51340" w:rsidP="000F5294">
      <w:pPr>
        <w:pStyle w:val="a4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3.3. Руководство проведением с</w:t>
      </w:r>
      <w:r w:rsidR="0098498A" w:rsidRPr="000F5294">
        <w:rPr>
          <w:b w:val="0"/>
          <w:szCs w:val="28"/>
        </w:rPr>
        <w:t xml:space="preserve">амообследования осуществляет заведующий ДОУ. </w:t>
      </w:r>
    </w:p>
    <w:p w:rsidR="0098498A" w:rsidRPr="000F5294" w:rsidRDefault="0098498A" w:rsidP="000F5294">
      <w:pPr>
        <w:pStyle w:val="a4"/>
        <w:spacing w:line="360" w:lineRule="auto"/>
        <w:jc w:val="both"/>
        <w:rPr>
          <w:b w:val="0"/>
          <w:szCs w:val="28"/>
        </w:rPr>
      </w:pPr>
      <w:r w:rsidRPr="000F5294">
        <w:rPr>
          <w:b w:val="0"/>
          <w:szCs w:val="28"/>
        </w:rPr>
        <w:t>3.4. Ответственность за выполнение, выпол</w:t>
      </w:r>
      <w:r w:rsidR="00E51340">
        <w:rPr>
          <w:b w:val="0"/>
          <w:szCs w:val="28"/>
        </w:rPr>
        <w:t>нение не в полном объеме или не</w:t>
      </w:r>
      <w:r w:rsidRPr="000F5294">
        <w:rPr>
          <w:b w:val="0"/>
          <w:szCs w:val="28"/>
        </w:rPr>
        <w:t xml:space="preserve">выполнение </w:t>
      </w:r>
      <w:r w:rsidR="00E51340">
        <w:rPr>
          <w:b w:val="0"/>
          <w:szCs w:val="28"/>
        </w:rPr>
        <w:t xml:space="preserve"> с</w:t>
      </w:r>
      <w:r w:rsidRPr="000F5294">
        <w:rPr>
          <w:b w:val="0"/>
          <w:szCs w:val="28"/>
        </w:rPr>
        <w:t>амообследования несет рабочая группа.</w:t>
      </w:r>
    </w:p>
    <w:p w:rsidR="0098498A" w:rsidRPr="000F5294" w:rsidRDefault="0098498A" w:rsidP="000F5294">
      <w:pPr>
        <w:pStyle w:val="Default"/>
        <w:spacing w:line="360" w:lineRule="auto"/>
        <w:jc w:val="both"/>
        <w:rPr>
          <w:sz w:val="28"/>
          <w:szCs w:val="28"/>
        </w:rPr>
      </w:pPr>
    </w:p>
    <w:p w:rsidR="00E51340" w:rsidRDefault="00E51340" w:rsidP="00E5134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8498A" w:rsidRPr="000F5294" w:rsidRDefault="0098498A" w:rsidP="00E51340">
      <w:pPr>
        <w:pStyle w:val="Default"/>
        <w:spacing w:line="360" w:lineRule="auto"/>
        <w:jc w:val="center"/>
        <w:rPr>
          <w:sz w:val="28"/>
          <w:szCs w:val="28"/>
        </w:rPr>
      </w:pPr>
      <w:r w:rsidRPr="000F5294">
        <w:rPr>
          <w:b/>
          <w:bCs/>
          <w:sz w:val="28"/>
          <w:szCs w:val="28"/>
        </w:rPr>
        <w:lastRenderedPageBreak/>
        <w:t>4. Содержание самообследования.</w:t>
      </w:r>
    </w:p>
    <w:p w:rsidR="00E51340" w:rsidRDefault="00E51340" w:rsidP="000F5294">
      <w:pPr>
        <w:pStyle w:val="Default"/>
        <w:spacing w:line="360" w:lineRule="auto"/>
        <w:jc w:val="both"/>
        <w:rPr>
          <w:sz w:val="28"/>
          <w:szCs w:val="28"/>
        </w:rPr>
      </w:pPr>
    </w:p>
    <w:p w:rsidR="0098498A" w:rsidRPr="000F5294" w:rsidRDefault="0098498A" w:rsidP="000F5294">
      <w:pPr>
        <w:pStyle w:val="Default"/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>4.1. В процессе самообследования проводится оценка образовательной деятельности, системы управления организацией, содержания и качества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в п.1.2.</w:t>
      </w:r>
    </w:p>
    <w:p w:rsidR="0098498A" w:rsidRPr="000F5294" w:rsidRDefault="0098498A" w:rsidP="000F5294">
      <w:pPr>
        <w:pStyle w:val="Default"/>
        <w:spacing w:line="360" w:lineRule="auto"/>
        <w:jc w:val="both"/>
        <w:rPr>
          <w:sz w:val="28"/>
          <w:szCs w:val="28"/>
        </w:rPr>
      </w:pPr>
    </w:p>
    <w:p w:rsidR="0098498A" w:rsidRPr="000F5294" w:rsidRDefault="0098498A" w:rsidP="00E5134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5. Структура самообследования.</w:t>
      </w:r>
    </w:p>
    <w:p w:rsidR="00E51340" w:rsidRDefault="00E51340" w:rsidP="000F5294">
      <w:pPr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498A" w:rsidRPr="000F5294" w:rsidRDefault="0098498A" w:rsidP="000F5294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0F5294">
        <w:rPr>
          <w:rFonts w:ascii="Times New Roman" w:hAnsi="Times New Roman" w:cs="Times New Roman"/>
          <w:sz w:val="28"/>
          <w:szCs w:val="28"/>
        </w:rPr>
        <w:t>Краткая информация о МБДОУ</w:t>
      </w:r>
    </w:p>
    <w:p w:rsidR="0098498A" w:rsidRPr="000F5294" w:rsidRDefault="0098498A" w:rsidP="000F5294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5.2. Система управления МБДОУ  </w:t>
      </w:r>
    </w:p>
    <w:p w:rsidR="0098498A" w:rsidRPr="000F5294" w:rsidRDefault="0098498A" w:rsidP="000F5294">
      <w:pPr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Локальные акты, регулирующие деятельность МБДОУ </w:t>
      </w:r>
    </w:p>
    <w:p w:rsidR="0098498A" w:rsidRPr="000F5294" w:rsidRDefault="0098498A" w:rsidP="000F5294">
      <w:pPr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  <w:r w:rsidRPr="000F5294">
        <w:rPr>
          <w:rFonts w:ascii="Times New Roman" w:hAnsi="Times New Roman" w:cs="Times New Roman"/>
          <w:iCs/>
          <w:sz w:val="28"/>
          <w:szCs w:val="28"/>
        </w:rPr>
        <w:t>Задачи МБДОУ</w:t>
      </w:r>
    </w:p>
    <w:p w:rsidR="0098498A" w:rsidRPr="000F5294" w:rsidRDefault="0098498A" w:rsidP="000F5294">
      <w:pPr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Структура управления МБДОУ  </w:t>
      </w:r>
    </w:p>
    <w:p w:rsidR="0098498A" w:rsidRPr="000F5294" w:rsidRDefault="0098498A" w:rsidP="000F5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5.3. Оценка качества кадрового потенциала</w:t>
      </w:r>
    </w:p>
    <w:p w:rsidR="0098498A" w:rsidRPr="000F5294" w:rsidRDefault="0098498A" w:rsidP="000F52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94">
        <w:rPr>
          <w:rFonts w:ascii="Times New Roman" w:hAnsi="Times New Roman" w:cs="Times New Roman"/>
          <w:bCs/>
          <w:sz w:val="28"/>
          <w:szCs w:val="28"/>
        </w:rPr>
        <w:t>Кадровый потенциал (качественный и количественный состав персонала в сравнении  с предыдущим годом)</w:t>
      </w:r>
    </w:p>
    <w:p w:rsidR="0098498A" w:rsidRPr="000F5294" w:rsidRDefault="0098498A" w:rsidP="000F52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94">
        <w:rPr>
          <w:rFonts w:ascii="Times New Roman" w:hAnsi="Times New Roman" w:cs="Times New Roman"/>
          <w:bCs/>
          <w:sz w:val="28"/>
          <w:szCs w:val="28"/>
        </w:rPr>
        <w:t>Повышение квалификации педагогических работников в текущем году.</w:t>
      </w:r>
    </w:p>
    <w:p w:rsidR="0098498A" w:rsidRPr="000F5294" w:rsidRDefault="0098498A" w:rsidP="000F52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Сведения об аттестованных за период 5 лет,  % аттестованных педагогов от общего количества работающих</w:t>
      </w:r>
    </w:p>
    <w:p w:rsidR="0098498A" w:rsidRPr="000F5294" w:rsidRDefault="0098498A" w:rsidP="000F5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5.4. Оценка материально-технических условий реализации образовательной программы (форма 85-к)</w:t>
      </w:r>
    </w:p>
    <w:p w:rsidR="0098498A" w:rsidRPr="000F5294" w:rsidRDefault="0098498A" w:rsidP="000F52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94">
        <w:rPr>
          <w:rFonts w:ascii="Times New Roman" w:hAnsi="Times New Roman" w:cs="Times New Roman"/>
          <w:sz w:val="28"/>
          <w:szCs w:val="28"/>
        </w:rPr>
        <w:t>Наличие помещений, развивающей предметно-пространственная среды в соответствии с требованиями ФГОС ДО по  основным направлениям развития (Оснащенность)</w:t>
      </w:r>
      <w:proofErr w:type="gramEnd"/>
    </w:p>
    <w:p w:rsidR="0098498A" w:rsidRPr="000F5294" w:rsidRDefault="0098498A" w:rsidP="000F52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lastRenderedPageBreak/>
        <w:t>Дополнительное оснащение (помещения), обеспечивающее бесперебойное функционирование МБДОУ</w:t>
      </w:r>
    </w:p>
    <w:p w:rsidR="0098498A" w:rsidRPr="000F5294" w:rsidRDefault="0098498A" w:rsidP="000F52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Электронные ресурсы, технические средства обучения</w:t>
      </w:r>
    </w:p>
    <w:p w:rsidR="0098498A" w:rsidRPr="000F5294" w:rsidRDefault="0098498A" w:rsidP="000F52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Соответствие материально-технических условий требованиям правил и нормативам</w:t>
      </w:r>
    </w:p>
    <w:p w:rsidR="0098498A" w:rsidRPr="000F5294" w:rsidRDefault="0098498A" w:rsidP="000F5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5.5. Учебно-методическое, библиотечно-информационное обеспечение</w:t>
      </w:r>
    </w:p>
    <w:p w:rsidR="0098498A" w:rsidRPr="000F5294" w:rsidRDefault="0098498A" w:rsidP="000F5294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98498A" w:rsidRPr="000F5294" w:rsidRDefault="0098498A" w:rsidP="000F5294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Библиотечно-информационное обеспечение (наличие библиотек, уголков книги, стендовая информация, газеты и др.)</w:t>
      </w:r>
    </w:p>
    <w:p w:rsidR="0098498A" w:rsidRPr="000F5294" w:rsidRDefault="0098498A" w:rsidP="000F5294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94">
        <w:rPr>
          <w:rFonts w:ascii="Times New Roman" w:hAnsi="Times New Roman" w:cs="Times New Roman"/>
          <w:bCs/>
          <w:sz w:val="28"/>
          <w:szCs w:val="28"/>
        </w:rPr>
        <w:t>Размещение информационно – методического материала на сайтах в текущем учебном году</w:t>
      </w:r>
    </w:p>
    <w:p w:rsidR="0098498A" w:rsidRPr="000F5294" w:rsidRDefault="0098498A" w:rsidP="000F5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5.6. Организация образовательного процесса и оценка образовательной деятельности</w:t>
      </w:r>
    </w:p>
    <w:p w:rsidR="0098498A" w:rsidRPr="000F5294" w:rsidRDefault="0098498A" w:rsidP="000F5294">
      <w:pPr>
        <w:pStyle w:val="2"/>
        <w:numPr>
          <w:ilvl w:val="1"/>
          <w:numId w:val="5"/>
        </w:numPr>
        <w:tabs>
          <w:tab w:val="clear" w:pos="4962"/>
        </w:tabs>
        <w:spacing w:line="360" w:lineRule="auto"/>
        <w:jc w:val="both"/>
        <w:outlineLvl w:val="0"/>
        <w:rPr>
          <w:sz w:val="28"/>
          <w:szCs w:val="28"/>
        </w:rPr>
      </w:pPr>
      <w:r w:rsidRPr="000F5294">
        <w:rPr>
          <w:sz w:val="28"/>
          <w:szCs w:val="28"/>
        </w:rPr>
        <w:t xml:space="preserve">Проектирование воспитательно-образовательного процесса 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Построение образовательного процесса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F5294">
        <w:rPr>
          <w:rFonts w:ascii="Times New Roman" w:hAnsi="Times New Roman" w:cs="Times New Roman"/>
          <w:iCs/>
          <w:sz w:val="28"/>
          <w:szCs w:val="28"/>
        </w:rPr>
        <w:t>Дополнительные платные услуги (на договорной основе)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F5294">
        <w:rPr>
          <w:rFonts w:ascii="Times New Roman" w:hAnsi="Times New Roman" w:cs="Times New Roman"/>
          <w:iCs/>
          <w:sz w:val="28"/>
          <w:szCs w:val="28"/>
        </w:rPr>
        <w:t>Используемый опыт работы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Обобщение  ППО в уч. г.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В ДОУ осуществляется инновационная </w:t>
      </w:r>
      <w:r w:rsidR="00E51340">
        <w:rPr>
          <w:rFonts w:ascii="Times New Roman" w:hAnsi="Times New Roman" w:cs="Times New Roman"/>
          <w:sz w:val="28"/>
          <w:szCs w:val="28"/>
        </w:rPr>
        <w:t>педагогическая  деятельность:  э</w:t>
      </w:r>
      <w:r w:rsidRPr="000F5294">
        <w:rPr>
          <w:rFonts w:ascii="Times New Roman" w:hAnsi="Times New Roman" w:cs="Times New Roman"/>
          <w:sz w:val="28"/>
          <w:szCs w:val="28"/>
        </w:rPr>
        <w:t xml:space="preserve">кспериментальная деятельность, </w:t>
      </w:r>
      <w:r w:rsidR="00E51340">
        <w:rPr>
          <w:rFonts w:ascii="Times New Roman" w:hAnsi="Times New Roman" w:cs="Times New Roman"/>
          <w:bCs/>
          <w:sz w:val="28"/>
          <w:szCs w:val="28"/>
        </w:rPr>
        <w:t>в</w:t>
      </w:r>
      <w:r w:rsidRPr="000F5294">
        <w:rPr>
          <w:rFonts w:ascii="Times New Roman" w:hAnsi="Times New Roman" w:cs="Times New Roman"/>
          <w:bCs/>
          <w:sz w:val="28"/>
          <w:szCs w:val="28"/>
        </w:rPr>
        <w:t xml:space="preserve">недрение образовательных программ и педагогических технологий, </w:t>
      </w:r>
      <w:r w:rsidR="00E51340">
        <w:rPr>
          <w:rFonts w:ascii="Times New Roman" w:hAnsi="Times New Roman" w:cs="Times New Roman"/>
          <w:sz w:val="28"/>
          <w:szCs w:val="28"/>
        </w:rPr>
        <w:t>р</w:t>
      </w:r>
      <w:r w:rsidRPr="000F5294">
        <w:rPr>
          <w:rFonts w:ascii="Times New Roman" w:hAnsi="Times New Roman" w:cs="Times New Roman"/>
          <w:sz w:val="28"/>
          <w:szCs w:val="28"/>
        </w:rPr>
        <w:t>азработка программно-методических материалов (блоки программ, программы индивидуального пользования, тематические, творческие планы)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bCs/>
          <w:sz w:val="28"/>
          <w:szCs w:val="28"/>
        </w:rPr>
        <w:t>Использование ИКТ в работе с педагогами, родителями, образовательной работе с детьми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участие в методической работе (РМО, ПГ, ТГ, семинарах, открытых просмотрах, конкурсах, подготовлены выступления)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Взаимодействие ДОУ с семьей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lastRenderedPageBreak/>
        <w:t>Социальное партнёрство ДОУ (сотрудничество со школами, организациями   дополнительного образования, культуры   и   спорта, общественными объединениями)</w:t>
      </w:r>
    </w:p>
    <w:p w:rsidR="0098498A" w:rsidRPr="000F5294" w:rsidRDefault="0098498A" w:rsidP="000F5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5.7. Функционирование внутренней системы оценки качества образования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Наличие локального акта 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0F52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5294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процесса</w:t>
      </w:r>
    </w:p>
    <w:p w:rsidR="0098498A" w:rsidRPr="000F5294" w:rsidRDefault="0098498A" w:rsidP="000F5294">
      <w:pPr>
        <w:pStyle w:val="2"/>
        <w:numPr>
          <w:ilvl w:val="1"/>
          <w:numId w:val="5"/>
        </w:numPr>
        <w:tabs>
          <w:tab w:val="clear" w:pos="4962"/>
        </w:tabs>
        <w:spacing w:line="360" w:lineRule="auto"/>
        <w:jc w:val="both"/>
        <w:rPr>
          <w:sz w:val="28"/>
          <w:szCs w:val="28"/>
        </w:rPr>
      </w:pPr>
      <w:r w:rsidRPr="000F5294">
        <w:rPr>
          <w:sz w:val="28"/>
          <w:szCs w:val="28"/>
        </w:rPr>
        <w:t xml:space="preserve">Оценка эффективности педагогической деятельности 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Оценка выполнения муниципального задания</w:t>
      </w:r>
    </w:p>
    <w:p w:rsidR="0098498A" w:rsidRPr="000F5294" w:rsidRDefault="0098498A" w:rsidP="000F5294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Оценка индивидуального развития детей: решение ДОУ о необходимости проведения педагогической диагностики, психологическая диагностика</w:t>
      </w:r>
    </w:p>
    <w:p w:rsidR="0098498A" w:rsidRPr="000F5294" w:rsidRDefault="0098498A" w:rsidP="000F5294">
      <w:pPr>
        <w:numPr>
          <w:ilvl w:val="1"/>
          <w:numId w:val="6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Основные проблемы ДОУ (на основании анализа деятельности, в т.ч. не решенные в отчетном году)</w:t>
      </w:r>
    </w:p>
    <w:p w:rsidR="0098498A" w:rsidRPr="000F5294" w:rsidRDefault="0098498A" w:rsidP="000F5294">
      <w:pPr>
        <w:numPr>
          <w:ilvl w:val="1"/>
          <w:numId w:val="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Основные направления ближайшего (на год, следующий за </w:t>
      </w:r>
      <w:proofErr w:type="gramStart"/>
      <w:r w:rsidRPr="000F529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F5294">
        <w:rPr>
          <w:rFonts w:ascii="Times New Roman" w:hAnsi="Times New Roman" w:cs="Times New Roman"/>
          <w:sz w:val="28"/>
          <w:szCs w:val="28"/>
        </w:rPr>
        <w:t>) развития ДОУ</w:t>
      </w:r>
    </w:p>
    <w:p w:rsidR="0098498A" w:rsidRPr="000F5294" w:rsidRDefault="0098498A" w:rsidP="000F5294">
      <w:pPr>
        <w:numPr>
          <w:ilvl w:val="1"/>
          <w:numId w:val="6"/>
        </w:numPr>
        <w:tabs>
          <w:tab w:val="left" w:pos="567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Дополнительно могут быть представлены количественные показатели деятельности ДОУ в соответствии с п.1.2 (1.2.3)</w:t>
      </w:r>
      <w:proofErr w:type="gramStart"/>
      <w:r w:rsidRPr="000F52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29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5294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98498A" w:rsidRPr="000F5294" w:rsidRDefault="0098498A" w:rsidP="000F5294">
      <w:pPr>
        <w:tabs>
          <w:tab w:val="left" w:pos="567"/>
        </w:tabs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8A" w:rsidRPr="000F5294" w:rsidRDefault="0098498A" w:rsidP="00E513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94">
        <w:rPr>
          <w:rFonts w:ascii="Times New Roman" w:hAnsi="Times New Roman" w:cs="Times New Roman"/>
          <w:b/>
          <w:sz w:val="28"/>
          <w:szCs w:val="28"/>
        </w:rPr>
        <w:t>6.Отчет о результатах самообследования.</w:t>
      </w:r>
    </w:p>
    <w:p w:rsidR="00E51340" w:rsidRDefault="00E51340" w:rsidP="000F52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98A" w:rsidRPr="000F5294" w:rsidRDefault="0098498A" w:rsidP="000F52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>6.1.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98498A" w:rsidRPr="000F5294" w:rsidRDefault="00E51340" w:rsidP="000F5294">
      <w:pPr>
        <w:pStyle w:val="a4"/>
        <w:spacing w:line="360" w:lineRule="auto"/>
        <w:ind w:right="-1050"/>
        <w:jc w:val="both"/>
        <w:rPr>
          <w:b w:val="0"/>
          <w:szCs w:val="28"/>
        </w:rPr>
      </w:pPr>
      <w:r>
        <w:rPr>
          <w:b w:val="0"/>
          <w:szCs w:val="28"/>
        </w:rPr>
        <w:t>6.2</w:t>
      </w:r>
      <w:r w:rsidR="0098498A" w:rsidRPr="000F5294">
        <w:rPr>
          <w:b w:val="0"/>
          <w:szCs w:val="28"/>
        </w:rPr>
        <w:t xml:space="preserve">. Результаты самообследования рассматриваются на педагогическом совете. </w:t>
      </w:r>
    </w:p>
    <w:p w:rsidR="0098498A" w:rsidRPr="000F5294" w:rsidRDefault="00E51340" w:rsidP="000F5294">
      <w:pPr>
        <w:pStyle w:val="a4"/>
        <w:spacing w:line="360" w:lineRule="auto"/>
        <w:ind w:right="-1050"/>
        <w:jc w:val="both"/>
        <w:rPr>
          <w:b w:val="0"/>
          <w:szCs w:val="28"/>
        </w:rPr>
      </w:pPr>
      <w:r>
        <w:rPr>
          <w:b w:val="0"/>
          <w:szCs w:val="28"/>
        </w:rPr>
        <w:t>6.3</w:t>
      </w:r>
      <w:r w:rsidR="0098498A" w:rsidRPr="000F5294">
        <w:rPr>
          <w:b w:val="0"/>
          <w:szCs w:val="28"/>
        </w:rPr>
        <w:t>. Отчет подписывается руководителем организации и заверяется печатью.</w:t>
      </w:r>
    </w:p>
    <w:p w:rsidR="0098498A" w:rsidRPr="000F5294" w:rsidRDefault="00E51340" w:rsidP="000F52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98498A" w:rsidRPr="000F5294">
        <w:rPr>
          <w:rFonts w:ascii="Times New Roman" w:hAnsi="Times New Roman" w:cs="Times New Roman"/>
          <w:sz w:val="28"/>
          <w:szCs w:val="28"/>
        </w:rPr>
        <w:t>. Размещение отчета образовательной организации на официальном сайте организации в сети "Интернет" и направление его учредителю осуществляется не позднее 20 апреля  текущего года.</w:t>
      </w:r>
    </w:p>
    <w:p w:rsidR="0098498A" w:rsidRPr="000F5294" w:rsidRDefault="00E51340" w:rsidP="000F5294">
      <w:pPr>
        <w:pStyle w:val="a6"/>
        <w:spacing w:before="0" w:after="0" w:line="360" w:lineRule="auto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6.5</w:t>
      </w:r>
      <w:r w:rsidR="0098498A" w:rsidRPr="000F5294">
        <w:rPr>
          <w:sz w:val="28"/>
          <w:szCs w:val="28"/>
          <w:lang w:val="ru-RU" w:eastAsia="en-US"/>
        </w:rPr>
        <w:t xml:space="preserve">. </w:t>
      </w:r>
      <w:r>
        <w:rPr>
          <w:bCs/>
          <w:sz w:val="28"/>
          <w:szCs w:val="28"/>
          <w:lang w:val="ru-RU"/>
        </w:rPr>
        <w:t>Отчеты о проведении с</w:t>
      </w:r>
      <w:r w:rsidR="0098498A" w:rsidRPr="000F5294">
        <w:rPr>
          <w:bCs/>
          <w:sz w:val="28"/>
          <w:szCs w:val="28"/>
          <w:lang w:val="ru-RU"/>
        </w:rPr>
        <w:t>амообследования хранятся в архиве ДОУ в течение 5 лет.</w:t>
      </w:r>
    </w:p>
    <w:p w:rsidR="004914B8" w:rsidRDefault="004914B8" w:rsidP="004914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4914B8" w:rsidRDefault="004914B8" w:rsidP="004914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4B8" w:rsidRDefault="004914B8" w:rsidP="004914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459C" w:rsidRPr="004A6E14" w:rsidRDefault="0047459C" w:rsidP="00474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14">
        <w:rPr>
          <w:rFonts w:ascii="Times New Roman" w:hAnsi="Times New Roman" w:cs="Times New Roman"/>
          <w:b/>
          <w:sz w:val="28"/>
          <w:szCs w:val="28"/>
        </w:rPr>
        <w:t>План подготовки и проведения работ по самообследованию</w:t>
      </w:r>
    </w:p>
    <w:p w:rsidR="0047459C" w:rsidRPr="004A6E14" w:rsidRDefault="0047459C" w:rsidP="00474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5295"/>
        <w:gridCol w:w="1627"/>
        <w:gridCol w:w="2035"/>
      </w:tblGrid>
      <w:tr w:rsidR="0047459C" w:rsidRPr="004A6E14" w:rsidTr="0047459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7459C" w:rsidRPr="004A6E14" w:rsidTr="0047459C">
        <w:trPr>
          <w:trHeight w:val="65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Изучение нормативн</w:t>
            </w:r>
            <w:proofErr w:type="gramStart"/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A6E1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документов по вопросам проведения самообследования ДОУ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лены рабочей группы</w:t>
            </w:r>
          </w:p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7459C" w:rsidRPr="004A6E14" w:rsidTr="0047459C">
        <w:trPr>
          <w:trHeight w:val="82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Анализ организации образовательной деятельности, качества подготовки воспитанников, учебного процесса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7459C" w:rsidRPr="004A6E14" w:rsidTr="0047459C">
        <w:trPr>
          <w:trHeight w:val="51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Анализ системы управления ДОУ, кадрового обеспечения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7459C" w:rsidRPr="004A6E14" w:rsidTr="0047459C">
        <w:trPr>
          <w:trHeight w:val="62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Анализ качества учебн</w:t>
            </w:r>
            <w:proofErr w:type="gramStart"/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A6E1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обеспечения, библиотечного- информационного обеспечения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7459C" w:rsidRPr="004A6E14" w:rsidTr="0047459C">
        <w:trPr>
          <w:trHeight w:val="81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Анализ качества материально- технического обеспечения, противопожарной и антитеррористической безопасности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Заведующая хозяйством</w:t>
            </w:r>
          </w:p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Старшая </w:t>
            </w:r>
            <w:r w:rsidRPr="004A6E1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ицинская </w:t>
            </w:r>
            <w:r w:rsidRPr="004A6E1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сестра</w:t>
            </w:r>
          </w:p>
        </w:tc>
      </w:tr>
      <w:tr w:rsidR="0047459C" w:rsidRPr="004A6E14" w:rsidTr="0047459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Анализ качества медицинского обеспечения, системы охраны здоровья воспитанников, качества организации питания.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7459C" w:rsidRPr="004A6E14" w:rsidTr="0047459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Оценка функционирования внутренней системы оценки качества образования, анализ показателей деятельности ДОУ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459C" w:rsidRPr="004A6E14" w:rsidTr="0047459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>Представление и обобщение информации по результатам анализа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47459C" w:rsidRPr="004A6E14" w:rsidRDefault="0047459C" w:rsidP="00F415B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Pr="004A6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3C1B" w:rsidRPr="000F5294" w:rsidRDefault="000869E4" w:rsidP="000F5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C1B" w:rsidRPr="000F5294" w:rsidSect="00AC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140DBC"/>
    <w:multiLevelType w:val="hybridMultilevel"/>
    <w:tmpl w:val="1E46E86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4636571"/>
    <w:multiLevelType w:val="hybridMultilevel"/>
    <w:tmpl w:val="D41230D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84561"/>
    <w:multiLevelType w:val="hybridMultilevel"/>
    <w:tmpl w:val="C8E2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205"/>
    <w:rsid w:val="00050A30"/>
    <w:rsid w:val="000869E4"/>
    <w:rsid w:val="000F5294"/>
    <w:rsid w:val="001D5D73"/>
    <w:rsid w:val="001E404F"/>
    <w:rsid w:val="003B0C2A"/>
    <w:rsid w:val="003C5F89"/>
    <w:rsid w:val="003F1205"/>
    <w:rsid w:val="00422ED2"/>
    <w:rsid w:val="0047459C"/>
    <w:rsid w:val="004914B8"/>
    <w:rsid w:val="00692D96"/>
    <w:rsid w:val="00765483"/>
    <w:rsid w:val="008D5401"/>
    <w:rsid w:val="0098498A"/>
    <w:rsid w:val="00AA1594"/>
    <w:rsid w:val="00AC6A45"/>
    <w:rsid w:val="00AF4676"/>
    <w:rsid w:val="00C05934"/>
    <w:rsid w:val="00E51340"/>
    <w:rsid w:val="00E71D8F"/>
    <w:rsid w:val="00EE6D1F"/>
    <w:rsid w:val="00F1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45"/>
    <w:pPr>
      <w:spacing w:line="240" w:lineRule="auto"/>
      <w:ind w:firstLine="0"/>
      <w:jc w:val="left"/>
    </w:pPr>
  </w:style>
  <w:style w:type="paragraph" w:styleId="5">
    <w:name w:val="heading 5"/>
    <w:basedOn w:val="a"/>
    <w:next w:val="a"/>
    <w:link w:val="50"/>
    <w:uiPriority w:val="9"/>
    <w:qFormat/>
    <w:rsid w:val="0098498A"/>
    <w:pPr>
      <w:keepNext/>
      <w:tabs>
        <w:tab w:val="left" w:pos="2140"/>
      </w:tabs>
      <w:outlineLvl w:val="4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hint">
    <w:name w:val="doc-hint"/>
    <w:basedOn w:val="a0"/>
    <w:rsid w:val="00AF4676"/>
  </w:style>
  <w:style w:type="character" w:customStyle="1" w:styleId="50">
    <w:name w:val="Заголовок 5 Знак"/>
    <w:basedOn w:val="a0"/>
    <w:link w:val="5"/>
    <w:uiPriority w:val="9"/>
    <w:rsid w:val="0098498A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2">
    <w:name w:val="Body Text 2"/>
    <w:basedOn w:val="a"/>
    <w:link w:val="20"/>
    <w:rsid w:val="0098498A"/>
    <w:pPr>
      <w:tabs>
        <w:tab w:val="left" w:pos="4962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4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8498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4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8498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98498A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98498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498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paragraph" w:styleId="5">
    <w:name w:val="heading 5"/>
    <w:basedOn w:val="a"/>
    <w:next w:val="a"/>
    <w:link w:val="50"/>
    <w:uiPriority w:val="9"/>
    <w:qFormat/>
    <w:rsid w:val="0098498A"/>
    <w:pPr>
      <w:keepNext/>
      <w:tabs>
        <w:tab w:val="left" w:pos="2140"/>
      </w:tabs>
      <w:outlineLvl w:val="4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hint">
    <w:name w:val="doc-hint"/>
    <w:basedOn w:val="a0"/>
    <w:rsid w:val="00AF4676"/>
  </w:style>
  <w:style w:type="character" w:customStyle="1" w:styleId="50">
    <w:name w:val="Заголовок 5 Знак"/>
    <w:basedOn w:val="a0"/>
    <w:link w:val="5"/>
    <w:uiPriority w:val="9"/>
    <w:rsid w:val="0098498A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2">
    <w:name w:val="Body Text 2"/>
    <w:basedOn w:val="a"/>
    <w:link w:val="20"/>
    <w:rsid w:val="0098498A"/>
    <w:pPr>
      <w:tabs>
        <w:tab w:val="left" w:pos="4962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4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8498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4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8498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98498A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98498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498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2019-04-25T03:52:00Z</dcterms:created>
  <dcterms:modified xsi:type="dcterms:W3CDTF">2019-04-26T02:35:00Z</dcterms:modified>
</cp:coreProperties>
</file>